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46D1D" w14:textId="77777777" w:rsidR="009A7BF8" w:rsidRDefault="009A7BF8" w:rsidP="009A7BF8">
      <w:pPr>
        <w:jc w:val="center"/>
        <w:rPr>
          <w:rFonts w:ascii="Times New Roman" w:hAnsi="Times New Roman" w:cs="Times New Roman"/>
          <w:b/>
          <w:sz w:val="24"/>
          <w:szCs w:val="24"/>
        </w:rPr>
      </w:pPr>
      <w:r w:rsidRPr="00F24269">
        <w:rPr>
          <w:rFonts w:ascii="Times New Roman" w:hAnsi="Times New Roman" w:cs="Times New Roman"/>
          <w:b/>
        </w:rPr>
        <w:t>Exploring the Carlisle Indian School Digital Resource Center</w:t>
      </w:r>
      <w:r w:rsidRPr="00F24269">
        <w:rPr>
          <w:rFonts w:ascii="Times New Roman" w:hAnsi="Times New Roman" w:cs="Times New Roman"/>
          <w:b/>
          <w:sz w:val="24"/>
          <w:szCs w:val="24"/>
        </w:rPr>
        <w:t xml:space="preserve"> </w:t>
      </w:r>
    </w:p>
    <w:p w14:paraId="75EAD244" w14:textId="77777777" w:rsidR="009A7BF8" w:rsidRPr="00F24269" w:rsidRDefault="009A7BF8" w:rsidP="009A7BF8">
      <w:pPr>
        <w:jc w:val="center"/>
        <w:rPr>
          <w:rFonts w:ascii="Times New Roman" w:hAnsi="Times New Roman" w:cs="Times New Roman"/>
          <w:b/>
          <w:sz w:val="24"/>
          <w:szCs w:val="24"/>
        </w:rPr>
      </w:pPr>
      <w:r>
        <w:rPr>
          <w:rFonts w:ascii="Times New Roman" w:hAnsi="Times New Roman" w:cs="Times New Roman"/>
          <w:b/>
          <w:sz w:val="24"/>
          <w:szCs w:val="24"/>
        </w:rPr>
        <w:t>by Name, Nation, Time, and Place</w:t>
      </w:r>
    </w:p>
    <w:p w14:paraId="4C9167A6" w14:textId="77777777" w:rsidR="009A7BF8" w:rsidRPr="00F24269" w:rsidRDefault="009A7BF8" w:rsidP="009A7BF8">
      <w:pPr>
        <w:jc w:val="center"/>
        <w:rPr>
          <w:rFonts w:ascii="Times New Roman" w:hAnsi="Times New Roman" w:cs="Times New Roman"/>
          <w:b/>
        </w:rPr>
      </w:pPr>
      <w:r>
        <w:rPr>
          <w:rFonts w:ascii="Times New Roman" w:hAnsi="Times New Roman" w:cs="Times New Roman"/>
          <w:b/>
        </w:rPr>
        <w:t>Student Worksheet C</w:t>
      </w:r>
      <w:r w:rsidRPr="00F24269">
        <w:rPr>
          <w:rFonts w:ascii="Times New Roman" w:hAnsi="Times New Roman" w:cs="Times New Roman"/>
          <w:b/>
        </w:rPr>
        <w:t>ollege</w:t>
      </w:r>
      <w:r>
        <w:rPr>
          <w:rFonts w:ascii="Times New Roman" w:hAnsi="Times New Roman" w:cs="Times New Roman"/>
          <w:b/>
        </w:rPr>
        <w:t>/U</w:t>
      </w:r>
      <w:r w:rsidRPr="00F24269">
        <w:rPr>
          <w:rFonts w:ascii="Times New Roman" w:hAnsi="Times New Roman" w:cs="Times New Roman"/>
          <w:b/>
        </w:rPr>
        <w:t>niversity level</w:t>
      </w:r>
      <w:r>
        <w:rPr>
          <w:rFonts w:ascii="Times New Roman" w:hAnsi="Times New Roman" w:cs="Times New Roman"/>
          <w:b/>
        </w:rPr>
        <w:t xml:space="preserve"> and AP</w:t>
      </w:r>
    </w:p>
    <w:p w14:paraId="01422958" w14:textId="77777777" w:rsidR="009A7BF8" w:rsidRDefault="009A7BF8" w:rsidP="009A7BF8">
      <w:pPr>
        <w:widowControl w:val="0"/>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Tens of thousands of children were sent to the Carlisle Indian School from all across the county as the era of the “Indian wars” were ending. Established in 1879, the school was intended to “civilize” and assimilate Indian children into the dominant Euro-American society. In order to do so, young people were deliberately sent far from home in order to break ties with their Native communities and traditions. </w:t>
      </w:r>
    </w:p>
    <w:p w14:paraId="6238C6DF" w14:textId="77777777" w:rsidR="009A7BF8" w:rsidRDefault="009A7BF8" w:rsidP="009A7BF8">
      <w:pPr>
        <w:widowControl w:val="0"/>
        <w:autoSpaceDE w:val="0"/>
        <w:autoSpaceDN w:val="0"/>
        <w:adjustRightInd w:val="0"/>
        <w:spacing w:after="0" w:line="240" w:lineRule="auto"/>
        <w:rPr>
          <w:rFonts w:ascii="Times New Roman" w:hAnsi="Times New Roman" w:cs="Times New Roman"/>
          <w:i/>
          <w:color w:val="333333"/>
          <w:sz w:val="24"/>
          <w:szCs w:val="24"/>
        </w:rPr>
      </w:pPr>
    </w:p>
    <w:p w14:paraId="373231CE" w14:textId="77777777" w:rsidR="009A7BF8" w:rsidRDefault="009A7BF8" w:rsidP="009A7BF8">
      <w:pPr>
        <w:widowControl w:val="0"/>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Student Experiences: </w:t>
      </w:r>
      <w:r w:rsidRPr="00280BEB">
        <w:rPr>
          <w:rFonts w:ascii="Times New Roman" w:hAnsi="Times New Roman" w:cs="Times New Roman"/>
          <w:i/>
          <w:color w:val="333333"/>
          <w:sz w:val="24"/>
          <w:szCs w:val="24"/>
        </w:rPr>
        <w:t xml:space="preserve">Who were these students? Where did they come from? </w:t>
      </w:r>
      <w:r>
        <w:rPr>
          <w:rFonts w:ascii="Times New Roman" w:hAnsi="Times New Roman" w:cs="Times New Roman"/>
          <w:i/>
          <w:color w:val="333333"/>
          <w:sz w:val="24"/>
          <w:szCs w:val="24"/>
        </w:rPr>
        <w:t xml:space="preserve">How and </w:t>
      </w:r>
      <w:r w:rsidRPr="00776E5C">
        <w:rPr>
          <w:rFonts w:ascii="Times New Roman" w:hAnsi="Times New Roman" w:cs="Times New Roman"/>
          <w:i/>
          <w:color w:val="333333"/>
          <w:sz w:val="24"/>
          <w:szCs w:val="24"/>
        </w:rPr>
        <w:t xml:space="preserve">Why were they sent here? How did they get here? What was their experience like? </w:t>
      </w:r>
      <w:r>
        <w:rPr>
          <w:rFonts w:ascii="Times New Roman" w:hAnsi="Times New Roman" w:cs="Times New Roman"/>
          <w:i/>
          <w:color w:val="333333"/>
          <w:sz w:val="24"/>
          <w:szCs w:val="24"/>
        </w:rPr>
        <w:t xml:space="preserve">What was life like at the school? What was health care like? The food? Sports? The Dorms? </w:t>
      </w:r>
      <w:r w:rsidRPr="004E1202">
        <w:rPr>
          <w:rFonts w:ascii="Times New Roman" w:hAnsi="Times New Roman" w:cs="Times New Roman"/>
          <w:i/>
          <w:color w:val="333333"/>
          <w:sz w:val="24"/>
          <w:szCs w:val="24"/>
        </w:rPr>
        <w:t xml:space="preserve">Were they able to stay in contact with their families back home? </w:t>
      </w:r>
      <w:r>
        <w:rPr>
          <w:rFonts w:ascii="Times New Roman" w:hAnsi="Times New Roman" w:cs="Times New Roman"/>
          <w:i/>
          <w:color w:val="333333"/>
          <w:sz w:val="24"/>
          <w:szCs w:val="24"/>
        </w:rPr>
        <w:t xml:space="preserve">Imagine yourself here – what might you have felt/thought/gained/missed? </w:t>
      </w:r>
      <w:r w:rsidRPr="00776E5C">
        <w:rPr>
          <w:rFonts w:ascii="Times New Roman" w:hAnsi="Times New Roman" w:cs="Times New Roman"/>
          <w:i/>
          <w:color w:val="333333"/>
          <w:sz w:val="24"/>
          <w:szCs w:val="24"/>
        </w:rPr>
        <w:t xml:space="preserve">What happened to them after they left the school? </w:t>
      </w:r>
      <w:r>
        <w:rPr>
          <w:rFonts w:ascii="Times New Roman" w:hAnsi="Times New Roman" w:cs="Times New Roman"/>
          <w:i/>
          <w:color w:val="333333"/>
          <w:sz w:val="24"/>
          <w:szCs w:val="24"/>
        </w:rPr>
        <w:t xml:space="preserve">Where did they go and what did they do? There are so many question to be asked and answered – over time and from multiple perspectives. </w:t>
      </w:r>
    </w:p>
    <w:p w14:paraId="1BAD7425" w14:textId="77777777" w:rsidR="009A7BF8" w:rsidRDefault="009A7BF8" w:rsidP="009A7BF8">
      <w:pPr>
        <w:widowControl w:val="0"/>
        <w:autoSpaceDE w:val="0"/>
        <w:autoSpaceDN w:val="0"/>
        <w:adjustRightInd w:val="0"/>
        <w:spacing w:after="0" w:line="240" w:lineRule="auto"/>
        <w:rPr>
          <w:rFonts w:ascii="Times New Roman" w:hAnsi="Times New Roman" w:cs="Times New Roman"/>
          <w:i/>
          <w:color w:val="333333"/>
          <w:sz w:val="24"/>
          <w:szCs w:val="24"/>
        </w:rPr>
      </w:pPr>
    </w:p>
    <w:p w14:paraId="684D6DC8" w14:textId="77777777" w:rsidR="009A7BF8" w:rsidRDefault="009A7BF8" w:rsidP="009A7BF8">
      <w:pPr>
        <w:widowControl w:val="0"/>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Institutional Goals and Structure: </w:t>
      </w:r>
      <w:r w:rsidRPr="00280BEB">
        <w:rPr>
          <w:rFonts w:ascii="Times New Roman" w:hAnsi="Times New Roman" w:cs="Times New Roman"/>
          <w:i/>
          <w:color w:val="333333"/>
          <w:sz w:val="24"/>
          <w:szCs w:val="24"/>
        </w:rPr>
        <w:t>What was the mission of the school</w:t>
      </w:r>
      <w:r>
        <w:rPr>
          <w:rFonts w:ascii="Times New Roman" w:hAnsi="Times New Roman" w:cs="Times New Roman"/>
          <w:i/>
          <w:color w:val="333333"/>
          <w:sz w:val="24"/>
          <w:szCs w:val="24"/>
        </w:rPr>
        <w:t xml:space="preserve">? </w:t>
      </w:r>
      <w:r w:rsidRPr="004E1202">
        <w:rPr>
          <w:rFonts w:ascii="Times New Roman" w:hAnsi="Times New Roman" w:cs="Times New Roman"/>
          <w:i/>
          <w:color w:val="333333"/>
          <w:sz w:val="24"/>
          <w:szCs w:val="24"/>
        </w:rPr>
        <w:t xml:space="preserve">What did it mean to </w:t>
      </w:r>
      <w:r>
        <w:rPr>
          <w:rFonts w:ascii="Times New Roman" w:hAnsi="Times New Roman" w:cs="Times New Roman"/>
          <w:i/>
          <w:color w:val="333333"/>
          <w:sz w:val="24"/>
          <w:szCs w:val="24"/>
        </w:rPr>
        <w:t xml:space="preserve">Pratt to </w:t>
      </w:r>
      <w:r w:rsidRPr="004E1202">
        <w:rPr>
          <w:rFonts w:ascii="Times New Roman" w:hAnsi="Times New Roman" w:cs="Times New Roman"/>
          <w:i/>
          <w:color w:val="333333"/>
          <w:sz w:val="24"/>
          <w:szCs w:val="24"/>
        </w:rPr>
        <w:t>“civilize</w:t>
      </w:r>
      <w:r>
        <w:rPr>
          <w:rFonts w:ascii="Times New Roman" w:hAnsi="Times New Roman" w:cs="Times New Roman"/>
          <w:i/>
          <w:color w:val="333333"/>
          <w:sz w:val="24"/>
          <w:szCs w:val="24"/>
        </w:rPr>
        <w:t>” the children?</w:t>
      </w:r>
      <w:r w:rsidRPr="004E1202">
        <w:rPr>
          <w:rFonts w:ascii="Times New Roman" w:hAnsi="Times New Roman" w:cs="Times New Roman"/>
          <w:i/>
          <w:color w:val="333333"/>
          <w:sz w:val="24"/>
          <w:szCs w:val="24"/>
        </w:rPr>
        <w:t xml:space="preserve"> </w:t>
      </w:r>
      <w:r>
        <w:rPr>
          <w:rFonts w:ascii="Times New Roman" w:hAnsi="Times New Roman" w:cs="Times New Roman"/>
          <w:i/>
          <w:color w:val="333333"/>
          <w:sz w:val="24"/>
          <w:szCs w:val="24"/>
        </w:rPr>
        <w:t>What were the school’s goals and how successful was this</w:t>
      </w:r>
      <w:r w:rsidRPr="00280BEB">
        <w:rPr>
          <w:rFonts w:ascii="Times New Roman" w:hAnsi="Times New Roman" w:cs="Times New Roman"/>
          <w:i/>
          <w:color w:val="333333"/>
          <w:sz w:val="24"/>
          <w:szCs w:val="24"/>
        </w:rPr>
        <w:t xml:space="preserve"> “experiment in assimilating</w:t>
      </w:r>
      <w:r>
        <w:rPr>
          <w:rFonts w:ascii="Times New Roman" w:hAnsi="Times New Roman" w:cs="Times New Roman"/>
          <w:i/>
          <w:color w:val="333333"/>
          <w:sz w:val="24"/>
          <w:szCs w:val="24"/>
        </w:rPr>
        <w:t xml:space="preserve"> Native American young people?” From the school’s (Pratt and the administration) point of view, what and who were some of the successes and failures? What strategies or methods were used by the school to educate, train, and assimilate the children? </w:t>
      </w:r>
      <w:r w:rsidRPr="00280BEB">
        <w:rPr>
          <w:rFonts w:ascii="Times New Roman" w:hAnsi="Times New Roman" w:cs="Times New Roman"/>
          <w:i/>
          <w:color w:val="333333"/>
          <w:sz w:val="24"/>
          <w:szCs w:val="24"/>
        </w:rPr>
        <w:t xml:space="preserve">What were students taught? </w:t>
      </w:r>
      <w:r>
        <w:rPr>
          <w:rFonts w:ascii="Times New Roman" w:hAnsi="Times New Roman" w:cs="Times New Roman"/>
          <w:i/>
          <w:color w:val="333333"/>
          <w:sz w:val="24"/>
          <w:szCs w:val="24"/>
        </w:rPr>
        <w:t xml:space="preserve">What was the curriculum like? </w:t>
      </w:r>
      <w:r w:rsidRPr="00280BEB">
        <w:rPr>
          <w:rFonts w:ascii="Times New Roman" w:hAnsi="Times New Roman" w:cs="Times New Roman"/>
          <w:i/>
          <w:color w:val="333333"/>
          <w:sz w:val="24"/>
          <w:szCs w:val="24"/>
        </w:rPr>
        <w:t>How was life at the school structured? What forms of discipline were used?</w:t>
      </w:r>
      <w:r>
        <w:rPr>
          <w:rFonts w:ascii="Times New Roman" w:hAnsi="Times New Roman" w:cs="Times New Roman"/>
          <w:i/>
          <w:color w:val="333333"/>
          <w:sz w:val="24"/>
          <w:szCs w:val="24"/>
        </w:rPr>
        <w:t xml:space="preserve"> Why were students sent out on “outings” and what kind of work did they do? Who did they live with? How did the time at Carlisle</w:t>
      </w:r>
      <w:r w:rsidRPr="00280BEB">
        <w:rPr>
          <w:rFonts w:ascii="Times New Roman" w:hAnsi="Times New Roman" w:cs="Times New Roman"/>
          <w:i/>
          <w:color w:val="333333"/>
          <w:sz w:val="24"/>
          <w:szCs w:val="24"/>
        </w:rPr>
        <w:t xml:space="preserve"> affect students’ lives after they left the school? What legacies remain?</w:t>
      </w:r>
      <w:r>
        <w:rPr>
          <w:rFonts w:ascii="Times New Roman" w:hAnsi="Times New Roman" w:cs="Times New Roman"/>
          <w:i/>
          <w:color w:val="333333"/>
          <w:sz w:val="24"/>
          <w:szCs w:val="24"/>
        </w:rPr>
        <w:t xml:space="preserve"> </w:t>
      </w:r>
    </w:p>
    <w:p w14:paraId="7D79704A" w14:textId="77777777" w:rsidR="009A7BF8" w:rsidRDefault="009A7BF8" w:rsidP="009A7BF8">
      <w:pPr>
        <w:widowControl w:val="0"/>
        <w:autoSpaceDE w:val="0"/>
        <w:autoSpaceDN w:val="0"/>
        <w:adjustRightInd w:val="0"/>
        <w:spacing w:after="0" w:line="240" w:lineRule="auto"/>
        <w:rPr>
          <w:rFonts w:ascii="Times New Roman" w:hAnsi="Times New Roman" w:cs="Times New Roman"/>
          <w:i/>
          <w:color w:val="333333"/>
          <w:sz w:val="24"/>
          <w:szCs w:val="24"/>
        </w:rPr>
      </w:pPr>
    </w:p>
    <w:p w14:paraId="36D5B088" w14:textId="77777777" w:rsidR="009A7BF8" w:rsidRPr="00280BEB" w:rsidRDefault="009A7BF8" w:rsidP="009A7BF8">
      <w:pPr>
        <w:widowControl w:val="0"/>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While you will not be answering all of these questions, they give an indication of the range of questions that can be addressed. For this particular assignment:</w:t>
      </w:r>
    </w:p>
    <w:p w14:paraId="3EE22FBE" w14:textId="77777777" w:rsidR="009A7BF8" w:rsidRPr="00280BEB" w:rsidRDefault="009A7BF8" w:rsidP="009A7BF8">
      <w:pPr>
        <w:widowControl w:val="0"/>
        <w:autoSpaceDE w:val="0"/>
        <w:autoSpaceDN w:val="0"/>
        <w:adjustRightInd w:val="0"/>
        <w:spacing w:after="0" w:line="240" w:lineRule="auto"/>
        <w:rPr>
          <w:rFonts w:ascii="Times New Roman" w:hAnsi="Times New Roman" w:cs="Times New Roman"/>
          <w:i/>
          <w:color w:val="333333"/>
          <w:sz w:val="24"/>
          <w:szCs w:val="24"/>
        </w:rPr>
      </w:pPr>
    </w:p>
    <w:p w14:paraId="064E59CE" w14:textId="77777777" w:rsidR="009A7BF8" w:rsidRDefault="009A7BF8" w:rsidP="009A7BF8">
      <w:pPr>
        <w:spacing w:after="0" w:line="240" w:lineRule="auto"/>
        <w:rPr>
          <w:rFonts w:ascii="Times New Roman" w:hAnsi="Times New Roman" w:cs="Times New Roman"/>
          <w:sz w:val="24"/>
          <w:szCs w:val="24"/>
        </w:rPr>
      </w:pPr>
    </w:p>
    <w:p w14:paraId="21311800" w14:textId="63A0EE34" w:rsidR="009A7BF8" w:rsidRDefault="009A7BF8" w:rsidP="009A7BF8">
      <w:pPr>
        <w:pStyle w:val="ListParagraph"/>
        <w:numPr>
          <w:ilvl w:val="0"/>
          <w:numId w:val="1"/>
        </w:numPr>
        <w:spacing w:after="0" w:line="240" w:lineRule="auto"/>
        <w:rPr>
          <w:rFonts w:ascii="Times New Roman" w:hAnsi="Times New Roman" w:cs="Times New Roman"/>
          <w:sz w:val="24"/>
          <w:szCs w:val="24"/>
        </w:rPr>
      </w:pPr>
      <w:r w:rsidRPr="004F7908">
        <w:rPr>
          <w:rFonts w:ascii="Times New Roman" w:hAnsi="Times New Roman" w:cs="Times New Roman"/>
          <w:sz w:val="24"/>
          <w:szCs w:val="24"/>
        </w:rPr>
        <w:t xml:space="preserve">Read: “Kill the Indian, and Save the Man”: Capt. Richard H. Pratt on the Education of Native Americans. Source: </w:t>
      </w:r>
      <w:r w:rsidRPr="004F7908">
        <w:rPr>
          <w:rFonts w:ascii="Times New Roman" w:hAnsi="Times New Roman" w:cs="Times New Roman"/>
          <w:i/>
          <w:sz w:val="24"/>
          <w:szCs w:val="24"/>
        </w:rPr>
        <w:t>Official Report of the Nineteenth Annual Conference of Charities and Correction</w:t>
      </w:r>
      <w:r w:rsidRPr="004F7908">
        <w:rPr>
          <w:rFonts w:ascii="Times New Roman" w:hAnsi="Times New Roman" w:cs="Times New Roman"/>
          <w:sz w:val="24"/>
          <w:szCs w:val="24"/>
        </w:rPr>
        <w:t xml:space="preserve"> (1892), 46–59. Reprinted in Richard H. Pratt, “The Advantages of Mingling Indians with Whites,” </w:t>
      </w:r>
      <w:r w:rsidRPr="004F7908">
        <w:rPr>
          <w:rFonts w:ascii="Times New Roman" w:hAnsi="Times New Roman" w:cs="Times New Roman"/>
          <w:i/>
          <w:iCs/>
          <w:sz w:val="24"/>
          <w:szCs w:val="24"/>
        </w:rPr>
        <w:t>Americanizing the American Indians: Writings by the “Friends of the Indian” 1880–1900</w:t>
      </w:r>
      <w:r w:rsidRPr="004F7908">
        <w:rPr>
          <w:rFonts w:ascii="Times New Roman" w:hAnsi="Times New Roman" w:cs="Times New Roman"/>
          <w:sz w:val="24"/>
          <w:szCs w:val="24"/>
        </w:rPr>
        <w:t xml:space="preserve"> (Cambridge, Mass.: Harvard University Press, 1973), 260–271. </w:t>
      </w:r>
    </w:p>
    <w:p w14:paraId="2FDF2080" w14:textId="77777777" w:rsidR="004F7908" w:rsidRPr="004F7908" w:rsidRDefault="004F7908" w:rsidP="004F7908">
      <w:pPr>
        <w:pStyle w:val="ListParagraph"/>
        <w:spacing w:after="0" w:line="240" w:lineRule="auto"/>
        <w:ind w:left="1080"/>
        <w:rPr>
          <w:rFonts w:ascii="Times New Roman" w:hAnsi="Times New Roman" w:cs="Times New Roman"/>
          <w:sz w:val="24"/>
          <w:szCs w:val="24"/>
        </w:rPr>
      </w:pPr>
    </w:p>
    <w:p w14:paraId="73727045" w14:textId="0BE23A35" w:rsidR="009A7BF8" w:rsidRDefault="004F7908" w:rsidP="009A7BF8">
      <w:pPr>
        <w:ind w:left="360" w:firstLine="720"/>
        <w:jc w:val="both"/>
        <w:rPr>
          <w:rFonts w:ascii="Times New Roman" w:hAnsi="Times New Roman" w:cs="Times New Roman"/>
          <w:sz w:val="24"/>
          <w:szCs w:val="24"/>
        </w:rPr>
      </w:pPr>
      <w:hyperlink r:id="rId5" w:history="1">
        <w:r w:rsidR="009A7BF8" w:rsidRPr="00E216B5">
          <w:rPr>
            <w:rStyle w:val="Hyperlink"/>
            <w:rFonts w:ascii="Times New Roman" w:hAnsi="Times New Roman" w:cs="Times New Roman"/>
            <w:sz w:val="24"/>
            <w:szCs w:val="24"/>
          </w:rPr>
          <w:t>Excerpt from Pratt’s Speech</w:t>
        </w:r>
      </w:hyperlink>
    </w:p>
    <w:p w14:paraId="0849F0B8" w14:textId="77777777" w:rsidR="009A7BF8" w:rsidRPr="00CF13A4" w:rsidRDefault="009A7BF8" w:rsidP="009A7BF8">
      <w:pPr>
        <w:pStyle w:val="ListParagraph"/>
        <w:numPr>
          <w:ilvl w:val="0"/>
          <w:numId w:val="2"/>
        </w:numPr>
        <w:spacing w:after="0" w:line="240" w:lineRule="auto"/>
        <w:rPr>
          <w:rFonts w:ascii="Times New Roman" w:hAnsi="Times New Roman" w:cs="Times New Roman"/>
        </w:rPr>
      </w:pPr>
      <w:r w:rsidRPr="00CF13A4">
        <w:rPr>
          <w:rFonts w:ascii="Times New Roman" w:hAnsi="Times New Roman" w:cs="Times New Roman"/>
        </w:rPr>
        <w:t>What were Pratt’s goals? Provide your initial perceptions of the goals and aims of the Carlisle Indian Industrial School:</w:t>
      </w:r>
    </w:p>
    <w:p w14:paraId="17A47AD1" w14:textId="77777777" w:rsidR="009A7BF8" w:rsidRDefault="009A7BF8" w:rsidP="009A7BF8">
      <w:pPr>
        <w:spacing w:after="0" w:line="240" w:lineRule="auto"/>
        <w:rPr>
          <w:rFonts w:ascii="Times New Roman" w:hAnsi="Times New Roman" w:cs="Times New Roman"/>
        </w:rPr>
      </w:pPr>
    </w:p>
    <w:p w14:paraId="1C0871B4" w14:textId="77777777" w:rsidR="009A7BF8" w:rsidRDefault="009A7BF8" w:rsidP="009A7BF8">
      <w:pPr>
        <w:pBdr>
          <w:bottom w:val="single" w:sz="12" w:space="1" w:color="auto"/>
        </w:pBdr>
        <w:spacing w:after="0" w:line="240" w:lineRule="auto"/>
        <w:rPr>
          <w:rFonts w:ascii="Times New Roman" w:hAnsi="Times New Roman" w:cs="Times New Roman"/>
        </w:rPr>
      </w:pPr>
    </w:p>
    <w:p w14:paraId="0AFECEB3" w14:textId="77777777" w:rsidR="009A7BF8" w:rsidRDefault="009A7BF8" w:rsidP="009A7BF8">
      <w:pPr>
        <w:spacing w:after="0" w:line="240" w:lineRule="auto"/>
        <w:rPr>
          <w:rFonts w:ascii="Times New Roman" w:hAnsi="Times New Roman" w:cs="Times New Roman"/>
        </w:rPr>
      </w:pPr>
    </w:p>
    <w:p w14:paraId="6C4C675E" w14:textId="77777777" w:rsidR="009A7BF8" w:rsidRDefault="009A7BF8" w:rsidP="009A7BF8">
      <w:pPr>
        <w:pBdr>
          <w:bottom w:val="single" w:sz="12" w:space="1" w:color="auto"/>
        </w:pBdr>
        <w:spacing w:after="0" w:line="240" w:lineRule="auto"/>
        <w:rPr>
          <w:rFonts w:ascii="Times New Roman" w:hAnsi="Times New Roman" w:cs="Times New Roman"/>
        </w:rPr>
      </w:pPr>
    </w:p>
    <w:p w14:paraId="4A265FC8" w14:textId="77777777" w:rsidR="009A7BF8" w:rsidRDefault="009A7BF8" w:rsidP="009A7BF8">
      <w:pPr>
        <w:spacing w:after="0" w:line="240" w:lineRule="auto"/>
        <w:rPr>
          <w:rFonts w:ascii="Times New Roman" w:hAnsi="Times New Roman" w:cs="Times New Roman"/>
        </w:rPr>
      </w:pPr>
    </w:p>
    <w:p w14:paraId="3D356561" w14:textId="77777777" w:rsidR="009A7BF8" w:rsidRDefault="009A7BF8" w:rsidP="009A7BF8">
      <w:pPr>
        <w:pBdr>
          <w:bottom w:val="single" w:sz="12" w:space="1" w:color="auto"/>
        </w:pBdr>
        <w:spacing w:after="0" w:line="240" w:lineRule="auto"/>
        <w:rPr>
          <w:rFonts w:ascii="Times New Roman" w:hAnsi="Times New Roman" w:cs="Times New Roman"/>
        </w:rPr>
      </w:pPr>
    </w:p>
    <w:p w14:paraId="447F1F64" w14:textId="77777777" w:rsidR="009A7BF8" w:rsidRDefault="009A7BF8" w:rsidP="009A7BF8">
      <w:pPr>
        <w:spacing w:after="0" w:line="240" w:lineRule="auto"/>
        <w:rPr>
          <w:rFonts w:ascii="Times New Roman" w:hAnsi="Times New Roman" w:cs="Times New Roman"/>
        </w:rPr>
      </w:pPr>
    </w:p>
    <w:p w14:paraId="5BE42168" w14:textId="00DFBE60" w:rsidR="009A7BF8" w:rsidRDefault="009A7BF8" w:rsidP="009A7BF8">
      <w:pPr>
        <w:rPr>
          <w:rFonts w:ascii="Times New Roman" w:hAnsi="Times New Roman" w:cs="Times New Roman"/>
        </w:rPr>
      </w:pPr>
    </w:p>
    <w:p w14:paraId="2297286B" w14:textId="77777777" w:rsidR="004F7908" w:rsidRDefault="004F7908" w:rsidP="009A7BF8">
      <w:pPr>
        <w:rPr>
          <w:rFonts w:ascii="Times New Roman" w:hAnsi="Times New Roman" w:cs="Times New Roman"/>
        </w:rPr>
      </w:pPr>
    </w:p>
    <w:p w14:paraId="59E28A11" w14:textId="77777777" w:rsidR="009A7BF8" w:rsidRDefault="009A7BF8" w:rsidP="009A7BF8">
      <w:pPr>
        <w:rPr>
          <w:rFonts w:ascii="Times New Roman" w:hAnsi="Times New Roman" w:cs="Times New Roman"/>
        </w:rPr>
      </w:pPr>
    </w:p>
    <w:p w14:paraId="62D78E9B" w14:textId="12F7B1DF" w:rsidR="009A7BF8" w:rsidRPr="00CF13A4" w:rsidRDefault="004F7908" w:rsidP="009A7BF8">
      <w:pPr>
        <w:pStyle w:val="ListParagraph"/>
        <w:numPr>
          <w:ilvl w:val="0"/>
          <w:numId w:val="1"/>
        </w:numPr>
        <w:rPr>
          <w:rFonts w:ascii="Times New Roman" w:hAnsi="Times New Roman" w:cs="Times New Roman"/>
        </w:rPr>
      </w:pPr>
      <w:hyperlink r:id="rId6" w:history="1">
        <w:r w:rsidR="009A7BF8" w:rsidRPr="00D57735">
          <w:rPr>
            <w:rStyle w:val="Hyperlink"/>
            <w:rFonts w:ascii="Times New Roman" w:hAnsi="Times New Roman" w:cs="Times New Roman"/>
          </w:rPr>
          <w:t>Read: Excerpt from “Intro”</w:t>
        </w:r>
      </w:hyperlink>
      <w:r w:rsidR="009A7BF8" w:rsidRPr="00CF13A4">
        <w:rPr>
          <w:rFonts w:ascii="Times New Roman" w:hAnsi="Times New Roman" w:cs="Times New Roman"/>
        </w:rPr>
        <w:t xml:space="preserve"> to </w:t>
      </w:r>
      <w:r w:rsidR="009A7BF8" w:rsidRPr="00D57735">
        <w:rPr>
          <w:rFonts w:ascii="Times New Roman" w:hAnsi="Times New Roman" w:cs="Times New Roman"/>
          <w:i/>
        </w:rPr>
        <w:t>The Carlisle Indian Industrial Indian School</w:t>
      </w:r>
      <w:r w:rsidR="009A7BF8" w:rsidRPr="00CF13A4">
        <w:rPr>
          <w:rFonts w:ascii="Times New Roman" w:hAnsi="Times New Roman" w:cs="Times New Roman"/>
        </w:rPr>
        <w:t>, edited by Fear-Segal and Rose, Univ</w:t>
      </w:r>
      <w:r w:rsidR="009A7BF8">
        <w:rPr>
          <w:rFonts w:ascii="Times New Roman" w:hAnsi="Times New Roman" w:cs="Times New Roman"/>
        </w:rPr>
        <w:t>ersity of Nebraska Press, 2016.</w:t>
      </w:r>
    </w:p>
    <w:p w14:paraId="0286C7C0" w14:textId="77777777" w:rsidR="009A7BF8" w:rsidRDefault="009A7BF8" w:rsidP="009A7BF8">
      <w:pPr>
        <w:rPr>
          <w:rFonts w:ascii="Times New Roman" w:hAnsi="Times New Roman" w:cs="Times New Roman"/>
        </w:rPr>
      </w:pPr>
    </w:p>
    <w:p w14:paraId="07A9B266" w14:textId="77777777" w:rsidR="009A7BF8" w:rsidRPr="00187143" w:rsidRDefault="009A7BF8" w:rsidP="009A7BF8">
      <w:pPr>
        <w:pStyle w:val="ListParagraph"/>
        <w:numPr>
          <w:ilvl w:val="0"/>
          <w:numId w:val="1"/>
        </w:numPr>
        <w:rPr>
          <w:rFonts w:ascii="Times New Roman" w:hAnsi="Times New Roman" w:cs="Times New Roman"/>
        </w:rPr>
      </w:pPr>
      <w:r>
        <w:rPr>
          <w:rFonts w:ascii="Times New Roman" w:hAnsi="Times New Roman" w:cs="Times New Roman"/>
        </w:rPr>
        <w:t>Keep in mind these readings and g</w:t>
      </w:r>
      <w:r w:rsidRPr="00826D6C">
        <w:rPr>
          <w:rFonts w:ascii="Times New Roman" w:hAnsi="Times New Roman" w:cs="Times New Roman"/>
        </w:rPr>
        <w:t xml:space="preserve">o to the Carlisle Indian School Digital Resource Center  </w:t>
      </w:r>
      <w:hyperlink r:id="rId7" w:history="1">
        <w:r w:rsidRPr="00826D6C">
          <w:rPr>
            <w:rStyle w:val="Hyperlink"/>
            <w:rFonts w:ascii="Times New Roman" w:hAnsi="Times New Roman" w:cs="Times New Roman"/>
          </w:rPr>
          <w:t>www.carlisleindian.dickinson.edu</w:t>
        </w:r>
      </w:hyperlink>
      <w:r w:rsidRPr="00826D6C">
        <w:rPr>
          <w:rFonts w:ascii="Times New Roman" w:hAnsi="Times New Roman" w:cs="Times New Roman"/>
        </w:rPr>
        <w:t xml:space="preserve"> and go to explore student files.</w:t>
      </w:r>
    </w:p>
    <w:p w14:paraId="142D9587" w14:textId="77777777" w:rsidR="009A7BF8" w:rsidRPr="00826D6C" w:rsidRDefault="009A7BF8" w:rsidP="009A7BF8">
      <w:pPr>
        <w:rPr>
          <w:rFonts w:ascii="Times New Roman" w:hAnsi="Times New Roman" w:cs="Times New Roman"/>
          <w:b/>
          <w:sz w:val="28"/>
          <w:szCs w:val="28"/>
        </w:rPr>
      </w:pPr>
      <w:r w:rsidRPr="00826D6C">
        <w:rPr>
          <w:rFonts w:ascii="Times New Roman" w:hAnsi="Times New Roman" w:cs="Times New Roman"/>
          <w:b/>
          <w:sz w:val="28"/>
          <w:szCs w:val="28"/>
        </w:rPr>
        <w:t xml:space="preserve">Questions: </w:t>
      </w:r>
    </w:p>
    <w:p w14:paraId="33CE156E" w14:textId="77777777" w:rsidR="009A7BF8" w:rsidRDefault="009A7BF8" w:rsidP="009A7B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When was the Carlisle Indian School (CIS) established? And where?</w:t>
      </w:r>
    </w:p>
    <w:p w14:paraId="0418ECCD" w14:textId="1B8E393D" w:rsidR="009A7BF8" w:rsidRPr="004F7908" w:rsidRDefault="009A7BF8" w:rsidP="004F7908">
      <w:pPr>
        <w:pStyle w:val="ListParagraph"/>
        <w:rPr>
          <w:rFonts w:ascii="Times New Roman" w:hAnsi="Times New Roman" w:cs="Times New Roman"/>
          <w:sz w:val="24"/>
          <w:szCs w:val="24"/>
        </w:rPr>
      </w:pPr>
      <w:r>
        <w:rPr>
          <w:rFonts w:ascii="Times New Roman" w:hAnsi="Times New Roman" w:cs="Times New Roman"/>
          <w:sz w:val="24"/>
          <w:szCs w:val="24"/>
        </w:rPr>
        <w:t xml:space="preserve">(see map </w:t>
      </w:r>
      <w:r w:rsidR="004F7908">
        <w:rPr>
          <w:rFonts w:ascii="Times New Roman" w:hAnsi="Times New Roman" w:cs="Times New Roman"/>
          <w:sz w:val="24"/>
          <w:szCs w:val="24"/>
        </w:rPr>
        <w:t xml:space="preserve">- </w:t>
      </w:r>
      <w:hyperlink r:id="rId8" w:history="1">
        <w:r w:rsidR="004F7908" w:rsidRPr="004F7908">
          <w:rPr>
            <w:rStyle w:val="Hyperlink"/>
            <w:rFonts w:ascii="Times New Roman" w:hAnsi="Times New Roman" w:cs="Times New Roman"/>
            <w:sz w:val="24"/>
            <w:szCs w:val="24"/>
          </w:rPr>
          <w:t>Locations of Off-Reservation Indian Boarding Schools in the U.S</w:t>
        </w:r>
      </w:hyperlink>
      <w:r w:rsidR="004F7908" w:rsidRPr="004F7908">
        <w:rPr>
          <w:rFonts w:ascii="Times New Roman" w:hAnsi="Times New Roman" w:cs="Times New Roman"/>
          <w:sz w:val="24"/>
          <w:szCs w:val="24"/>
        </w:rPr>
        <w:t>.</w:t>
      </w:r>
      <w:r w:rsidRPr="004F7908">
        <w:rPr>
          <w:rFonts w:ascii="Times New Roman" w:hAnsi="Times New Roman" w:cs="Times New Roman"/>
          <w:sz w:val="24"/>
          <w:szCs w:val="24"/>
        </w:rPr>
        <w:t>)</w:t>
      </w:r>
    </w:p>
    <w:p w14:paraId="4B412969" w14:textId="77777777" w:rsidR="009A7BF8" w:rsidRDefault="009A7BF8" w:rsidP="009A7BF8">
      <w:pPr>
        <w:pStyle w:val="ListParagraph"/>
        <w:rPr>
          <w:rFonts w:ascii="Times New Roman" w:hAnsi="Times New Roman" w:cs="Times New Roman"/>
          <w:sz w:val="24"/>
          <w:szCs w:val="24"/>
        </w:rPr>
      </w:pPr>
    </w:p>
    <w:p w14:paraId="1DDE746E" w14:textId="77777777" w:rsidR="009A7BF8" w:rsidRDefault="009A7BF8" w:rsidP="009A7BF8">
      <w:pPr>
        <w:pStyle w:val="ListParagraph"/>
        <w:numPr>
          <w:ilvl w:val="0"/>
          <w:numId w:val="4"/>
        </w:numPr>
        <w:rPr>
          <w:rFonts w:ascii="Times New Roman" w:hAnsi="Times New Roman" w:cs="Times New Roman"/>
          <w:sz w:val="24"/>
          <w:szCs w:val="24"/>
        </w:rPr>
      </w:pPr>
      <w:r w:rsidRPr="00280BEB">
        <w:rPr>
          <w:rFonts w:ascii="Times New Roman" w:hAnsi="Times New Roman" w:cs="Times New Roman"/>
          <w:sz w:val="24"/>
          <w:szCs w:val="24"/>
        </w:rPr>
        <w:t>When did the first students arrive at the Carlisle Indian School – give date. Where were they from?</w:t>
      </w:r>
    </w:p>
    <w:p w14:paraId="7A25627E" w14:textId="77777777" w:rsidR="009A7BF8" w:rsidRPr="00280BEB" w:rsidRDefault="009A7BF8" w:rsidP="009A7BF8">
      <w:pPr>
        <w:pStyle w:val="ListParagraph"/>
        <w:rPr>
          <w:rFonts w:ascii="Times New Roman" w:hAnsi="Times New Roman" w:cs="Times New Roman"/>
          <w:sz w:val="24"/>
          <w:szCs w:val="24"/>
        </w:rPr>
      </w:pPr>
    </w:p>
    <w:p w14:paraId="0740875E" w14:textId="77777777" w:rsidR="009A7BF8" w:rsidRPr="000C6422" w:rsidRDefault="009A7BF8" w:rsidP="009A7BF8">
      <w:pPr>
        <w:pStyle w:val="ListParagraph"/>
        <w:numPr>
          <w:ilvl w:val="0"/>
          <w:numId w:val="4"/>
        </w:numPr>
        <w:rPr>
          <w:rFonts w:ascii="Times New Roman" w:hAnsi="Times New Roman" w:cs="Times New Roman"/>
          <w:sz w:val="24"/>
          <w:szCs w:val="24"/>
        </w:rPr>
      </w:pPr>
      <w:r w:rsidRPr="000C6422">
        <w:rPr>
          <w:rFonts w:ascii="Times New Roman" w:hAnsi="Times New Roman" w:cs="Times New Roman"/>
          <w:sz w:val="24"/>
          <w:szCs w:val="24"/>
        </w:rPr>
        <w:t xml:space="preserve">What does this suggest about the flagship school (located in the East </w:t>
      </w:r>
      <w:r>
        <w:rPr>
          <w:rFonts w:ascii="Times New Roman" w:hAnsi="Times New Roman" w:cs="Times New Roman"/>
          <w:sz w:val="24"/>
          <w:szCs w:val="24"/>
        </w:rPr>
        <w:t>near</w:t>
      </w:r>
      <w:r w:rsidRPr="000C6422">
        <w:rPr>
          <w:rFonts w:ascii="Times New Roman" w:hAnsi="Times New Roman" w:cs="Times New Roman"/>
          <w:sz w:val="24"/>
          <w:szCs w:val="24"/>
        </w:rPr>
        <w:t xml:space="preserve"> the end of the era of the Indian wars)?</w:t>
      </w:r>
    </w:p>
    <w:p w14:paraId="5195E3E9" w14:textId="77777777" w:rsidR="009A7BF8" w:rsidRDefault="009A7BF8" w:rsidP="009A7BF8">
      <w:pPr>
        <w:pStyle w:val="ListParagraph"/>
        <w:rPr>
          <w:rFonts w:ascii="Times New Roman" w:hAnsi="Times New Roman" w:cs="Times New Roman"/>
          <w:sz w:val="24"/>
          <w:szCs w:val="24"/>
        </w:rPr>
      </w:pPr>
    </w:p>
    <w:p w14:paraId="7E553569" w14:textId="77777777" w:rsidR="009A7BF8" w:rsidRPr="00826D6C" w:rsidRDefault="009A7BF8" w:rsidP="009A7BF8">
      <w:pPr>
        <w:pStyle w:val="ListParagraph"/>
        <w:numPr>
          <w:ilvl w:val="0"/>
          <w:numId w:val="4"/>
        </w:numPr>
        <w:rPr>
          <w:rFonts w:ascii="Times New Roman" w:hAnsi="Times New Roman" w:cs="Times New Roman"/>
          <w:sz w:val="24"/>
          <w:szCs w:val="24"/>
        </w:rPr>
      </w:pPr>
      <w:r w:rsidRPr="000C6422">
        <w:rPr>
          <w:rFonts w:ascii="Times New Roman" w:hAnsi="Times New Roman" w:cs="Times New Roman"/>
          <w:sz w:val="24"/>
          <w:szCs w:val="24"/>
        </w:rPr>
        <w:t>When did it close? How many years was it in operation?</w:t>
      </w:r>
    </w:p>
    <w:p w14:paraId="25EF0032" w14:textId="77777777" w:rsidR="009A7BF8" w:rsidRPr="00826D6C" w:rsidRDefault="009A7BF8" w:rsidP="009A7BF8">
      <w:pPr>
        <w:pStyle w:val="ListParagraph"/>
        <w:rPr>
          <w:rFonts w:ascii="Times New Roman" w:hAnsi="Times New Roman" w:cs="Times New Roman"/>
          <w:sz w:val="24"/>
          <w:szCs w:val="24"/>
        </w:rPr>
      </w:pPr>
    </w:p>
    <w:p w14:paraId="5CE74C2A" w14:textId="77777777" w:rsidR="009A7BF8" w:rsidRPr="00826D6C" w:rsidRDefault="009A7BF8" w:rsidP="009A7B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many children were sent to CIS? And from where?</w:t>
      </w:r>
    </w:p>
    <w:p w14:paraId="3061C478" w14:textId="77777777" w:rsidR="009A7BF8" w:rsidRPr="00B214E2" w:rsidRDefault="009A7BF8" w:rsidP="009A7BF8">
      <w:pPr>
        <w:pStyle w:val="ListParagraph"/>
        <w:rPr>
          <w:rFonts w:ascii="Times New Roman" w:hAnsi="Times New Roman" w:cs="Times New Roman"/>
          <w:sz w:val="24"/>
          <w:szCs w:val="24"/>
        </w:rPr>
      </w:pPr>
    </w:p>
    <w:p w14:paraId="31BB07EF" w14:textId="77777777" w:rsidR="009A7BF8" w:rsidRPr="00DD6956" w:rsidRDefault="009A7BF8" w:rsidP="009A7B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Peruse 2 of the following </w:t>
      </w:r>
      <w:r w:rsidRPr="00280BEB">
        <w:rPr>
          <w:rFonts w:ascii="Times New Roman" w:hAnsi="Times New Roman" w:cs="Times New Roman"/>
          <w:sz w:val="24"/>
          <w:szCs w:val="24"/>
        </w:rPr>
        <w:t>student files– what can be gleaned about their life at CIS from their files? List their names here – and under each, provide a brief summary and record any particularly interesting details or quotations.</w:t>
      </w:r>
      <w:r>
        <w:rPr>
          <w:rFonts w:ascii="Times New Roman" w:hAnsi="Times New Roman" w:cs="Times New Roman"/>
          <w:sz w:val="24"/>
          <w:szCs w:val="24"/>
        </w:rPr>
        <w:t xml:space="preserve"> Tis should take about 30 minutes. </w:t>
      </w:r>
      <w:r>
        <w:rPr>
          <w:rFonts w:ascii="Times New Roman" w:hAnsi="Times New Roman" w:cs="Times New Roman"/>
        </w:rPr>
        <w:t>B</w:t>
      </w:r>
      <w:r w:rsidRPr="00826D6C">
        <w:rPr>
          <w:rFonts w:ascii="Times New Roman" w:hAnsi="Times New Roman" w:cs="Times New Roman"/>
        </w:rPr>
        <w:t>e ready to share information about this student with your classmates.</w:t>
      </w:r>
    </w:p>
    <w:tbl>
      <w:tblPr>
        <w:tblStyle w:val="TableGrid"/>
        <w:tblW w:w="11250" w:type="dxa"/>
        <w:tblInd w:w="-95" w:type="dxa"/>
        <w:tblLook w:val="04A0" w:firstRow="1" w:lastRow="0" w:firstColumn="1" w:lastColumn="0" w:noHBand="0" w:noVBand="1"/>
      </w:tblPr>
      <w:tblGrid>
        <w:gridCol w:w="2160"/>
        <w:gridCol w:w="1710"/>
        <w:gridCol w:w="1800"/>
        <w:gridCol w:w="5580"/>
      </w:tblGrid>
      <w:tr w:rsidR="009A7BF8" w14:paraId="3F197133" w14:textId="77777777" w:rsidTr="007F2985">
        <w:tc>
          <w:tcPr>
            <w:tcW w:w="2160" w:type="dxa"/>
          </w:tcPr>
          <w:p w14:paraId="6F2C3B94" w14:textId="77777777" w:rsidR="009A7BF8" w:rsidRDefault="009A7BF8" w:rsidP="007F2985">
            <w:pPr>
              <w:rPr>
                <w:rFonts w:ascii="Times New Roman" w:hAnsi="Times New Roman" w:cs="Times New Roman"/>
              </w:rPr>
            </w:pPr>
            <w:r>
              <w:rPr>
                <w:rFonts w:ascii="Times New Roman" w:hAnsi="Times New Roman" w:cs="Times New Roman"/>
              </w:rPr>
              <w:t>Name of student</w:t>
            </w:r>
          </w:p>
        </w:tc>
        <w:tc>
          <w:tcPr>
            <w:tcW w:w="1710" w:type="dxa"/>
          </w:tcPr>
          <w:p w14:paraId="0EF6A237" w14:textId="77777777" w:rsidR="009A7BF8" w:rsidRDefault="009A7BF8" w:rsidP="007F2985">
            <w:pPr>
              <w:rPr>
                <w:rFonts w:ascii="Times New Roman" w:hAnsi="Times New Roman" w:cs="Times New Roman"/>
              </w:rPr>
            </w:pPr>
            <w:r>
              <w:rPr>
                <w:rFonts w:ascii="Times New Roman" w:hAnsi="Times New Roman" w:cs="Times New Roman"/>
              </w:rPr>
              <w:t xml:space="preserve">Arrival Date  </w:t>
            </w:r>
          </w:p>
          <w:p w14:paraId="26B9DECA" w14:textId="77777777" w:rsidR="009A7BF8" w:rsidRDefault="009A7BF8" w:rsidP="007F2985">
            <w:pPr>
              <w:rPr>
                <w:rFonts w:ascii="Times New Roman" w:hAnsi="Times New Roman" w:cs="Times New Roman"/>
              </w:rPr>
            </w:pPr>
          </w:p>
        </w:tc>
        <w:tc>
          <w:tcPr>
            <w:tcW w:w="1800" w:type="dxa"/>
          </w:tcPr>
          <w:p w14:paraId="43A4B7CF" w14:textId="77777777" w:rsidR="009A7BF8" w:rsidRDefault="009A7BF8" w:rsidP="007F2985">
            <w:pPr>
              <w:rPr>
                <w:rFonts w:ascii="Times New Roman" w:hAnsi="Times New Roman" w:cs="Times New Roman"/>
              </w:rPr>
            </w:pPr>
            <w:r>
              <w:rPr>
                <w:rFonts w:ascii="Times New Roman" w:hAnsi="Times New Roman" w:cs="Times New Roman"/>
              </w:rPr>
              <w:t>Nation/Place</w:t>
            </w:r>
          </w:p>
        </w:tc>
        <w:tc>
          <w:tcPr>
            <w:tcW w:w="5580" w:type="dxa"/>
          </w:tcPr>
          <w:p w14:paraId="212C6488" w14:textId="77777777" w:rsidR="009A7BF8" w:rsidRDefault="009A7BF8" w:rsidP="007F2985">
            <w:pPr>
              <w:rPr>
                <w:rFonts w:ascii="Times New Roman" w:hAnsi="Times New Roman" w:cs="Times New Roman"/>
              </w:rPr>
            </w:pPr>
            <w:r>
              <w:rPr>
                <w:rFonts w:ascii="Times New Roman" w:hAnsi="Times New Roman" w:cs="Times New Roman"/>
              </w:rPr>
              <w:t xml:space="preserve">Notes: </w:t>
            </w:r>
          </w:p>
        </w:tc>
      </w:tr>
      <w:tr w:rsidR="009A7BF8" w14:paraId="31CD8CE8" w14:textId="77777777" w:rsidTr="007F2985">
        <w:tc>
          <w:tcPr>
            <w:tcW w:w="2160" w:type="dxa"/>
          </w:tcPr>
          <w:p w14:paraId="4E18896B" w14:textId="77777777" w:rsidR="009A7BF8" w:rsidRDefault="009A7BF8" w:rsidP="007F2985">
            <w:pPr>
              <w:rPr>
                <w:rFonts w:ascii="Times New Roman" w:hAnsi="Times New Roman" w:cs="Times New Roman"/>
              </w:rPr>
            </w:pPr>
          </w:p>
        </w:tc>
        <w:tc>
          <w:tcPr>
            <w:tcW w:w="1710" w:type="dxa"/>
          </w:tcPr>
          <w:p w14:paraId="1E5CAA2F" w14:textId="77777777" w:rsidR="009A7BF8" w:rsidRDefault="009A7BF8" w:rsidP="007F2985">
            <w:pPr>
              <w:rPr>
                <w:rFonts w:ascii="Times New Roman" w:hAnsi="Times New Roman" w:cs="Times New Roman"/>
              </w:rPr>
            </w:pPr>
          </w:p>
        </w:tc>
        <w:tc>
          <w:tcPr>
            <w:tcW w:w="1800" w:type="dxa"/>
          </w:tcPr>
          <w:p w14:paraId="63F99E85" w14:textId="77777777" w:rsidR="009A7BF8" w:rsidRDefault="009A7BF8" w:rsidP="007F2985">
            <w:pPr>
              <w:rPr>
                <w:rFonts w:ascii="Times New Roman" w:hAnsi="Times New Roman" w:cs="Times New Roman"/>
              </w:rPr>
            </w:pPr>
          </w:p>
        </w:tc>
        <w:tc>
          <w:tcPr>
            <w:tcW w:w="5580" w:type="dxa"/>
          </w:tcPr>
          <w:p w14:paraId="7A433F29" w14:textId="77777777" w:rsidR="009A7BF8" w:rsidRDefault="009A7BF8" w:rsidP="007F2985">
            <w:pPr>
              <w:rPr>
                <w:rFonts w:ascii="Times New Roman" w:hAnsi="Times New Roman" w:cs="Times New Roman"/>
              </w:rPr>
            </w:pPr>
          </w:p>
          <w:p w14:paraId="00DB08DA" w14:textId="77777777" w:rsidR="009A7BF8" w:rsidRDefault="009A7BF8" w:rsidP="007F2985">
            <w:pPr>
              <w:rPr>
                <w:rFonts w:ascii="Times New Roman" w:hAnsi="Times New Roman" w:cs="Times New Roman"/>
              </w:rPr>
            </w:pPr>
          </w:p>
          <w:p w14:paraId="6DEF3788" w14:textId="77777777" w:rsidR="009A7BF8" w:rsidRDefault="009A7BF8" w:rsidP="007F2985">
            <w:pPr>
              <w:rPr>
                <w:rFonts w:ascii="Times New Roman" w:hAnsi="Times New Roman" w:cs="Times New Roman"/>
              </w:rPr>
            </w:pPr>
          </w:p>
          <w:p w14:paraId="0D326049" w14:textId="77777777" w:rsidR="009A7BF8" w:rsidRDefault="009A7BF8" w:rsidP="007F2985">
            <w:pPr>
              <w:rPr>
                <w:rFonts w:ascii="Times New Roman" w:hAnsi="Times New Roman" w:cs="Times New Roman"/>
              </w:rPr>
            </w:pPr>
          </w:p>
          <w:p w14:paraId="60A4838B" w14:textId="77777777" w:rsidR="009A7BF8" w:rsidRDefault="009A7BF8" w:rsidP="007F2985">
            <w:pPr>
              <w:rPr>
                <w:rFonts w:ascii="Times New Roman" w:hAnsi="Times New Roman" w:cs="Times New Roman"/>
              </w:rPr>
            </w:pPr>
          </w:p>
          <w:p w14:paraId="22576016" w14:textId="77777777" w:rsidR="009A7BF8" w:rsidRDefault="009A7BF8" w:rsidP="007F2985">
            <w:pPr>
              <w:rPr>
                <w:rFonts w:ascii="Times New Roman" w:hAnsi="Times New Roman" w:cs="Times New Roman"/>
              </w:rPr>
            </w:pPr>
          </w:p>
          <w:p w14:paraId="0D0DF7C0" w14:textId="77777777" w:rsidR="009A7BF8" w:rsidRDefault="009A7BF8" w:rsidP="007F2985">
            <w:pPr>
              <w:rPr>
                <w:rFonts w:ascii="Times New Roman" w:hAnsi="Times New Roman" w:cs="Times New Roman"/>
              </w:rPr>
            </w:pPr>
          </w:p>
          <w:p w14:paraId="6BE6265D" w14:textId="77777777" w:rsidR="009A7BF8" w:rsidRDefault="009A7BF8" w:rsidP="007F2985">
            <w:pPr>
              <w:rPr>
                <w:rFonts w:ascii="Times New Roman" w:hAnsi="Times New Roman" w:cs="Times New Roman"/>
              </w:rPr>
            </w:pPr>
          </w:p>
          <w:p w14:paraId="775A9EAA" w14:textId="77777777" w:rsidR="009A7BF8" w:rsidRDefault="009A7BF8" w:rsidP="007F2985">
            <w:pPr>
              <w:rPr>
                <w:rFonts w:ascii="Times New Roman" w:hAnsi="Times New Roman" w:cs="Times New Roman"/>
              </w:rPr>
            </w:pPr>
          </w:p>
          <w:p w14:paraId="6A85DAB6" w14:textId="77777777" w:rsidR="009A7BF8" w:rsidRDefault="009A7BF8" w:rsidP="007F2985">
            <w:pPr>
              <w:rPr>
                <w:rFonts w:ascii="Times New Roman" w:hAnsi="Times New Roman" w:cs="Times New Roman"/>
              </w:rPr>
            </w:pPr>
          </w:p>
          <w:p w14:paraId="2C247B2B" w14:textId="77777777" w:rsidR="009A7BF8" w:rsidRDefault="009A7BF8" w:rsidP="007F2985">
            <w:pPr>
              <w:rPr>
                <w:rFonts w:ascii="Times New Roman" w:hAnsi="Times New Roman" w:cs="Times New Roman"/>
              </w:rPr>
            </w:pPr>
          </w:p>
          <w:p w14:paraId="0E95EE8D" w14:textId="77777777" w:rsidR="009A7BF8" w:rsidRDefault="009A7BF8" w:rsidP="007F2985">
            <w:pPr>
              <w:rPr>
                <w:rFonts w:ascii="Times New Roman" w:hAnsi="Times New Roman" w:cs="Times New Roman"/>
              </w:rPr>
            </w:pPr>
          </w:p>
          <w:p w14:paraId="28ED471B" w14:textId="77777777" w:rsidR="009A7BF8" w:rsidRDefault="009A7BF8" w:rsidP="007F2985">
            <w:pPr>
              <w:rPr>
                <w:rFonts w:ascii="Times New Roman" w:hAnsi="Times New Roman" w:cs="Times New Roman"/>
              </w:rPr>
            </w:pPr>
          </w:p>
        </w:tc>
      </w:tr>
      <w:tr w:rsidR="009A7BF8" w14:paraId="65DE9E00" w14:textId="77777777" w:rsidTr="007F2985">
        <w:tc>
          <w:tcPr>
            <w:tcW w:w="2160" w:type="dxa"/>
          </w:tcPr>
          <w:p w14:paraId="35A37FAA" w14:textId="77777777" w:rsidR="009A7BF8" w:rsidRDefault="009A7BF8" w:rsidP="007F2985">
            <w:pPr>
              <w:rPr>
                <w:rFonts w:ascii="Times New Roman" w:hAnsi="Times New Roman" w:cs="Times New Roman"/>
              </w:rPr>
            </w:pPr>
          </w:p>
        </w:tc>
        <w:tc>
          <w:tcPr>
            <w:tcW w:w="1710" w:type="dxa"/>
          </w:tcPr>
          <w:p w14:paraId="5C657F5D" w14:textId="77777777" w:rsidR="009A7BF8" w:rsidRDefault="009A7BF8" w:rsidP="007F2985">
            <w:pPr>
              <w:rPr>
                <w:rFonts w:ascii="Times New Roman" w:hAnsi="Times New Roman" w:cs="Times New Roman"/>
              </w:rPr>
            </w:pPr>
          </w:p>
        </w:tc>
        <w:tc>
          <w:tcPr>
            <w:tcW w:w="1800" w:type="dxa"/>
          </w:tcPr>
          <w:p w14:paraId="3CD3EE20" w14:textId="77777777" w:rsidR="009A7BF8" w:rsidRDefault="009A7BF8" w:rsidP="007F2985">
            <w:pPr>
              <w:rPr>
                <w:rFonts w:ascii="Times New Roman" w:hAnsi="Times New Roman" w:cs="Times New Roman"/>
              </w:rPr>
            </w:pPr>
          </w:p>
        </w:tc>
        <w:tc>
          <w:tcPr>
            <w:tcW w:w="5580" w:type="dxa"/>
          </w:tcPr>
          <w:p w14:paraId="29630536" w14:textId="77777777" w:rsidR="009A7BF8" w:rsidRDefault="009A7BF8" w:rsidP="007F2985">
            <w:pPr>
              <w:rPr>
                <w:rFonts w:ascii="Times New Roman" w:hAnsi="Times New Roman" w:cs="Times New Roman"/>
              </w:rPr>
            </w:pPr>
          </w:p>
          <w:p w14:paraId="56CBBC50" w14:textId="77777777" w:rsidR="009A7BF8" w:rsidRDefault="009A7BF8" w:rsidP="007F2985">
            <w:pPr>
              <w:rPr>
                <w:rFonts w:ascii="Times New Roman" w:hAnsi="Times New Roman" w:cs="Times New Roman"/>
              </w:rPr>
            </w:pPr>
          </w:p>
          <w:p w14:paraId="61041EC7" w14:textId="77777777" w:rsidR="009A7BF8" w:rsidRDefault="009A7BF8" w:rsidP="007F2985">
            <w:pPr>
              <w:rPr>
                <w:rFonts w:ascii="Times New Roman" w:hAnsi="Times New Roman" w:cs="Times New Roman"/>
              </w:rPr>
            </w:pPr>
          </w:p>
          <w:p w14:paraId="761DB0B3" w14:textId="77777777" w:rsidR="009A7BF8" w:rsidRDefault="009A7BF8" w:rsidP="007F2985">
            <w:pPr>
              <w:rPr>
                <w:rFonts w:ascii="Times New Roman" w:hAnsi="Times New Roman" w:cs="Times New Roman"/>
              </w:rPr>
            </w:pPr>
          </w:p>
          <w:p w14:paraId="6C10BF42" w14:textId="77777777" w:rsidR="009A7BF8" w:rsidRDefault="009A7BF8" w:rsidP="007F2985">
            <w:pPr>
              <w:rPr>
                <w:rFonts w:ascii="Times New Roman" w:hAnsi="Times New Roman" w:cs="Times New Roman"/>
              </w:rPr>
            </w:pPr>
          </w:p>
          <w:p w14:paraId="5986271C" w14:textId="77777777" w:rsidR="009A7BF8" w:rsidRDefault="009A7BF8" w:rsidP="007F2985">
            <w:pPr>
              <w:rPr>
                <w:rFonts w:ascii="Times New Roman" w:hAnsi="Times New Roman" w:cs="Times New Roman"/>
              </w:rPr>
            </w:pPr>
          </w:p>
          <w:p w14:paraId="0A9738D0" w14:textId="77777777" w:rsidR="009A7BF8" w:rsidRDefault="009A7BF8" w:rsidP="007F2985">
            <w:pPr>
              <w:rPr>
                <w:rFonts w:ascii="Times New Roman" w:hAnsi="Times New Roman" w:cs="Times New Roman"/>
              </w:rPr>
            </w:pPr>
          </w:p>
          <w:p w14:paraId="666B3CA8" w14:textId="77777777" w:rsidR="009A7BF8" w:rsidRDefault="009A7BF8" w:rsidP="007F2985">
            <w:pPr>
              <w:rPr>
                <w:rFonts w:ascii="Times New Roman" w:hAnsi="Times New Roman" w:cs="Times New Roman"/>
              </w:rPr>
            </w:pPr>
          </w:p>
          <w:p w14:paraId="3B02E29B" w14:textId="77777777" w:rsidR="009A7BF8" w:rsidRDefault="009A7BF8" w:rsidP="007F2985">
            <w:pPr>
              <w:rPr>
                <w:rFonts w:ascii="Times New Roman" w:hAnsi="Times New Roman" w:cs="Times New Roman"/>
              </w:rPr>
            </w:pPr>
          </w:p>
          <w:p w14:paraId="78BC2B86" w14:textId="77777777" w:rsidR="009A7BF8" w:rsidRDefault="009A7BF8" w:rsidP="007F2985">
            <w:pPr>
              <w:rPr>
                <w:rFonts w:ascii="Times New Roman" w:hAnsi="Times New Roman" w:cs="Times New Roman"/>
              </w:rPr>
            </w:pPr>
          </w:p>
        </w:tc>
      </w:tr>
    </w:tbl>
    <w:p w14:paraId="28605C9D" w14:textId="77777777" w:rsidR="009A7BF8" w:rsidRDefault="009A7BF8" w:rsidP="009A7BF8">
      <w:pPr>
        <w:spacing w:after="0" w:line="240" w:lineRule="auto"/>
        <w:rPr>
          <w:rFonts w:ascii="Times New Roman" w:hAnsi="Times New Roman" w:cs="Times New Roman"/>
        </w:rPr>
      </w:pPr>
    </w:p>
    <w:p w14:paraId="13CDBB1F" w14:textId="77777777" w:rsidR="009A7BF8" w:rsidRPr="00990FF2" w:rsidRDefault="009A7BF8" w:rsidP="009A7BF8">
      <w:pPr>
        <w:pStyle w:val="ListParagraph"/>
        <w:numPr>
          <w:ilvl w:val="0"/>
          <w:numId w:val="3"/>
        </w:numPr>
        <w:spacing w:after="0" w:line="240" w:lineRule="auto"/>
        <w:rPr>
          <w:rFonts w:ascii="Times New Roman" w:hAnsi="Times New Roman" w:cs="Times New Roman"/>
        </w:rPr>
      </w:pPr>
      <w:r w:rsidRPr="00990FF2">
        <w:rPr>
          <w:rFonts w:ascii="Times New Roman" w:hAnsi="Times New Roman" w:cs="Times New Roman"/>
        </w:rPr>
        <w:t>What stands out to you about this student file?</w:t>
      </w:r>
    </w:p>
    <w:p w14:paraId="56903DB2" w14:textId="77777777" w:rsidR="009A7BF8" w:rsidRDefault="009A7BF8" w:rsidP="009A7BF8">
      <w:pPr>
        <w:spacing w:after="0" w:line="240" w:lineRule="auto"/>
        <w:rPr>
          <w:rFonts w:ascii="Times New Roman" w:hAnsi="Times New Roman" w:cs="Times New Roman"/>
        </w:rPr>
      </w:pPr>
    </w:p>
    <w:p w14:paraId="769BC0A9" w14:textId="77777777" w:rsidR="009A7BF8" w:rsidRDefault="009A7BF8" w:rsidP="009A7BF8">
      <w:pPr>
        <w:pBdr>
          <w:bottom w:val="single" w:sz="12" w:space="1" w:color="auto"/>
        </w:pBdr>
        <w:spacing w:after="0" w:line="240" w:lineRule="auto"/>
        <w:rPr>
          <w:rFonts w:ascii="Times New Roman" w:hAnsi="Times New Roman" w:cs="Times New Roman"/>
        </w:rPr>
      </w:pPr>
    </w:p>
    <w:p w14:paraId="503AFBEB" w14:textId="77777777" w:rsidR="009A7BF8" w:rsidRDefault="009A7BF8" w:rsidP="009A7BF8">
      <w:pPr>
        <w:spacing w:after="0" w:line="240" w:lineRule="auto"/>
        <w:rPr>
          <w:rFonts w:ascii="Times New Roman" w:hAnsi="Times New Roman" w:cs="Times New Roman"/>
        </w:rPr>
      </w:pPr>
    </w:p>
    <w:p w14:paraId="01DF4F33" w14:textId="77777777" w:rsidR="009A7BF8" w:rsidRDefault="009A7BF8" w:rsidP="009A7BF8">
      <w:pPr>
        <w:pBdr>
          <w:bottom w:val="single" w:sz="12" w:space="1" w:color="auto"/>
        </w:pBdr>
        <w:spacing w:after="0" w:line="240" w:lineRule="auto"/>
        <w:rPr>
          <w:rFonts w:ascii="Times New Roman" w:hAnsi="Times New Roman" w:cs="Times New Roman"/>
        </w:rPr>
      </w:pPr>
    </w:p>
    <w:p w14:paraId="6EEE0F6C" w14:textId="77777777" w:rsidR="009A7BF8" w:rsidRDefault="009A7BF8" w:rsidP="009A7BF8">
      <w:pPr>
        <w:spacing w:after="0" w:line="240" w:lineRule="auto"/>
        <w:rPr>
          <w:rFonts w:ascii="Times New Roman" w:hAnsi="Times New Roman" w:cs="Times New Roman"/>
        </w:rPr>
      </w:pPr>
    </w:p>
    <w:p w14:paraId="3DD28F68" w14:textId="77777777" w:rsidR="009A7BF8" w:rsidRDefault="009A7BF8" w:rsidP="009A7BF8">
      <w:pPr>
        <w:pBdr>
          <w:bottom w:val="single" w:sz="12" w:space="1" w:color="auto"/>
        </w:pBdr>
        <w:spacing w:after="0" w:line="240" w:lineRule="auto"/>
        <w:rPr>
          <w:rFonts w:ascii="Times New Roman" w:hAnsi="Times New Roman" w:cs="Times New Roman"/>
        </w:rPr>
      </w:pPr>
    </w:p>
    <w:p w14:paraId="51D46C36" w14:textId="77777777" w:rsidR="009A7BF8" w:rsidRDefault="009A7BF8" w:rsidP="009A7BF8">
      <w:pPr>
        <w:spacing w:after="0" w:line="240" w:lineRule="auto"/>
        <w:rPr>
          <w:rFonts w:ascii="Times New Roman" w:hAnsi="Times New Roman" w:cs="Times New Roman"/>
        </w:rPr>
      </w:pPr>
    </w:p>
    <w:p w14:paraId="5D482EE1" w14:textId="77777777" w:rsidR="009A7BF8" w:rsidRDefault="009A7BF8" w:rsidP="009A7BF8">
      <w:pPr>
        <w:spacing w:after="0" w:line="240" w:lineRule="auto"/>
        <w:rPr>
          <w:rFonts w:ascii="Times New Roman" w:hAnsi="Times New Roman" w:cs="Times New Roman"/>
        </w:rPr>
      </w:pPr>
    </w:p>
    <w:p w14:paraId="353B50B8" w14:textId="77777777" w:rsidR="009A7BF8" w:rsidRPr="00990FF2" w:rsidRDefault="009A7BF8" w:rsidP="009A7BF8">
      <w:pPr>
        <w:pStyle w:val="ListParagraph"/>
        <w:numPr>
          <w:ilvl w:val="0"/>
          <w:numId w:val="3"/>
        </w:numPr>
        <w:spacing w:after="0" w:line="240" w:lineRule="auto"/>
        <w:rPr>
          <w:rFonts w:ascii="Times New Roman" w:hAnsi="Times New Roman" w:cs="Times New Roman"/>
        </w:rPr>
      </w:pPr>
      <w:r w:rsidRPr="00990FF2">
        <w:rPr>
          <w:rFonts w:ascii="Times New Roman" w:hAnsi="Times New Roman" w:cs="Times New Roman"/>
        </w:rPr>
        <w:t xml:space="preserve"> What does this tell you about this student’s’ experience at CIS?</w:t>
      </w:r>
    </w:p>
    <w:p w14:paraId="3F947AA9" w14:textId="77777777" w:rsidR="009A7BF8" w:rsidRDefault="009A7BF8" w:rsidP="009A7BF8">
      <w:pPr>
        <w:spacing w:after="0" w:line="240" w:lineRule="auto"/>
        <w:rPr>
          <w:rFonts w:ascii="Times New Roman" w:hAnsi="Times New Roman" w:cs="Times New Roman"/>
        </w:rPr>
      </w:pPr>
    </w:p>
    <w:p w14:paraId="3E327ABD" w14:textId="77777777" w:rsidR="009A7BF8" w:rsidRDefault="009A7BF8" w:rsidP="009A7BF8">
      <w:pPr>
        <w:pBdr>
          <w:bottom w:val="single" w:sz="12" w:space="1" w:color="auto"/>
        </w:pBdr>
        <w:spacing w:after="0" w:line="240" w:lineRule="auto"/>
        <w:rPr>
          <w:rFonts w:ascii="Times New Roman" w:hAnsi="Times New Roman" w:cs="Times New Roman"/>
        </w:rPr>
      </w:pPr>
    </w:p>
    <w:p w14:paraId="319B7A3B" w14:textId="77777777" w:rsidR="009A7BF8" w:rsidRDefault="009A7BF8" w:rsidP="009A7BF8">
      <w:pPr>
        <w:spacing w:after="0" w:line="240" w:lineRule="auto"/>
        <w:rPr>
          <w:rFonts w:ascii="Times New Roman" w:hAnsi="Times New Roman" w:cs="Times New Roman"/>
        </w:rPr>
      </w:pPr>
    </w:p>
    <w:p w14:paraId="34ACED8B" w14:textId="77777777" w:rsidR="009A7BF8" w:rsidRDefault="009A7BF8" w:rsidP="009A7BF8">
      <w:pPr>
        <w:pBdr>
          <w:bottom w:val="single" w:sz="12" w:space="1" w:color="auto"/>
        </w:pBdr>
        <w:spacing w:after="0" w:line="240" w:lineRule="auto"/>
        <w:rPr>
          <w:rFonts w:ascii="Times New Roman" w:hAnsi="Times New Roman" w:cs="Times New Roman"/>
        </w:rPr>
      </w:pPr>
    </w:p>
    <w:p w14:paraId="6921CB9B" w14:textId="77777777" w:rsidR="009A7BF8" w:rsidRDefault="009A7BF8" w:rsidP="009A7BF8">
      <w:pPr>
        <w:spacing w:after="0" w:line="240" w:lineRule="auto"/>
        <w:rPr>
          <w:rFonts w:ascii="Times New Roman" w:hAnsi="Times New Roman" w:cs="Times New Roman"/>
        </w:rPr>
      </w:pPr>
    </w:p>
    <w:p w14:paraId="508CD88B" w14:textId="77777777" w:rsidR="009A7BF8" w:rsidRDefault="009A7BF8" w:rsidP="009A7BF8">
      <w:pPr>
        <w:pBdr>
          <w:bottom w:val="single" w:sz="12" w:space="1" w:color="auto"/>
        </w:pBdr>
        <w:spacing w:after="0" w:line="240" w:lineRule="auto"/>
        <w:rPr>
          <w:rFonts w:ascii="Times New Roman" w:hAnsi="Times New Roman" w:cs="Times New Roman"/>
        </w:rPr>
      </w:pPr>
    </w:p>
    <w:p w14:paraId="465C212A" w14:textId="77777777" w:rsidR="009A7BF8" w:rsidRDefault="009A7BF8" w:rsidP="009A7BF8">
      <w:pPr>
        <w:spacing w:after="0" w:line="240" w:lineRule="auto"/>
        <w:rPr>
          <w:rFonts w:ascii="Times New Roman" w:hAnsi="Times New Roman" w:cs="Times New Roman"/>
        </w:rPr>
      </w:pPr>
    </w:p>
    <w:p w14:paraId="57712BD6" w14:textId="77777777" w:rsidR="009A7BF8" w:rsidRPr="00990FF2" w:rsidRDefault="009A7BF8" w:rsidP="009A7BF8">
      <w:pPr>
        <w:pStyle w:val="ListParagraph"/>
        <w:numPr>
          <w:ilvl w:val="0"/>
          <w:numId w:val="3"/>
        </w:numPr>
        <w:spacing w:after="0" w:line="240" w:lineRule="auto"/>
        <w:rPr>
          <w:rFonts w:ascii="Times New Roman" w:hAnsi="Times New Roman" w:cs="Times New Roman"/>
        </w:rPr>
      </w:pPr>
      <w:r w:rsidRPr="00990FF2">
        <w:rPr>
          <w:rFonts w:ascii="Times New Roman" w:hAnsi="Times New Roman" w:cs="Times New Roman"/>
        </w:rPr>
        <w:t>What would you like to know more about after interacting with this file?</w:t>
      </w:r>
    </w:p>
    <w:p w14:paraId="2BAB99F1" w14:textId="77777777" w:rsidR="009A7BF8" w:rsidRDefault="009A7BF8" w:rsidP="009A7BF8">
      <w:pPr>
        <w:spacing w:after="0" w:line="240" w:lineRule="auto"/>
        <w:rPr>
          <w:rFonts w:ascii="Times New Roman" w:hAnsi="Times New Roman" w:cs="Times New Roman"/>
        </w:rPr>
      </w:pPr>
    </w:p>
    <w:p w14:paraId="713D8D49" w14:textId="77777777" w:rsidR="009A7BF8" w:rsidRDefault="009A7BF8" w:rsidP="009A7BF8">
      <w:pPr>
        <w:pBdr>
          <w:bottom w:val="single" w:sz="12" w:space="1" w:color="auto"/>
        </w:pBdr>
        <w:spacing w:after="0" w:line="240" w:lineRule="auto"/>
        <w:rPr>
          <w:rFonts w:ascii="Times New Roman" w:hAnsi="Times New Roman" w:cs="Times New Roman"/>
        </w:rPr>
      </w:pPr>
      <w:r>
        <w:rPr>
          <w:rFonts w:ascii="Times New Roman" w:hAnsi="Times New Roman" w:cs="Times New Roman"/>
        </w:rPr>
        <w:br/>
      </w:r>
    </w:p>
    <w:p w14:paraId="61622872" w14:textId="77777777" w:rsidR="009A7BF8" w:rsidRDefault="009A7BF8" w:rsidP="009A7BF8">
      <w:pPr>
        <w:spacing w:after="0" w:line="240" w:lineRule="auto"/>
        <w:rPr>
          <w:rFonts w:ascii="Times New Roman" w:hAnsi="Times New Roman" w:cs="Times New Roman"/>
        </w:rPr>
      </w:pPr>
    </w:p>
    <w:p w14:paraId="0DB6923B" w14:textId="77777777" w:rsidR="009A7BF8" w:rsidRDefault="009A7BF8" w:rsidP="009A7BF8">
      <w:pPr>
        <w:pBdr>
          <w:bottom w:val="single" w:sz="12" w:space="1" w:color="auto"/>
        </w:pBd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w:t>
      </w:r>
    </w:p>
    <w:p w14:paraId="30149BBB" w14:textId="77777777" w:rsidR="009A7BF8" w:rsidRDefault="009A7BF8" w:rsidP="009A7BF8">
      <w:pPr>
        <w:spacing w:after="0" w:line="240" w:lineRule="auto"/>
        <w:rPr>
          <w:rFonts w:ascii="Times New Roman" w:hAnsi="Times New Roman" w:cs="Times New Roman"/>
        </w:rPr>
      </w:pPr>
    </w:p>
    <w:p w14:paraId="21A7148D" w14:textId="77777777" w:rsidR="009A7BF8" w:rsidRDefault="009A7BF8" w:rsidP="009A7BF8">
      <w:pPr>
        <w:spacing w:after="0" w:line="240" w:lineRule="auto"/>
        <w:rPr>
          <w:rFonts w:ascii="Times New Roman" w:hAnsi="Times New Roman" w:cs="Times New Roman"/>
        </w:rPr>
      </w:pPr>
    </w:p>
    <w:p w14:paraId="21CC20DE" w14:textId="77777777" w:rsidR="009A7BF8" w:rsidRPr="00826D6C" w:rsidRDefault="009A7BF8" w:rsidP="009A7BF8">
      <w:pPr>
        <w:spacing w:after="0" w:line="240" w:lineRule="auto"/>
        <w:rPr>
          <w:rFonts w:ascii="Times New Roman" w:hAnsi="Times New Roman" w:cs="Times New Roman"/>
        </w:rPr>
      </w:pPr>
      <w:r>
        <w:rPr>
          <w:rFonts w:ascii="Times New Roman" w:hAnsi="Times New Roman" w:cs="Times New Roman"/>
        </w:rPr>
        <w:t xml:space="preserve">4) </w:t>
      </w:r>
      <w:r w:rsidRPr="00826D6C">
        <w:rPr>
          <w:rFonts w:ascii="Times New Roman" w:hAnsi="Times New Roman" w:cs="Times New Roman"/>
        </w:rPr>
        <w:t>Optional: Research one of the Indian nations that sent students to Carlisle. Where were they located geographically? How far were they from Carlisle?</w:t>
      </w:r>
    </w:p>
    <w:p w14:paraId="2F15AE9B" w14:textId="77777777" w:rsidR="009A7BF8" w:rsidRPr="00826D6C" w:rsidRDefault="009A7BF8" w:rsidP="009A7BF8">
      <w:pPr>
        <w:spacing w:after="0" w:line="240" w:lineRule="auto"/>
        <w:rPr>
          <w:rFonts w:ascii="Times New Roman" w:hAnsi="Times New Roman" w:cs="Times New Roman"/>
        </w:rPr>
      </w:pPr>
    </w:p>
    <w:p w14:paraId="6DD82E7F" w14:textId="77777777" w:rsidR="009A7BF8" w:rsidRDefault="009A7BF8" w:rsidP="009A7BF8">
      <w:pPr>
        <w:spacing w:after="0" w:line="240" w:lineRule="auto"/>
        <w:rPr>
          <w:rFonts w:ascii="Times New Roman" w:hAnsi="Times New Roman" w:cs="Times New Roman"/>
        </w:rPr>
      </w:pPr>
    </w:p>
    <w:p w14:paraId="197CB533" w14:textId="77777777" w:rsidR="009A7BF8" w:rsidRPr="00E07C4F" w:rsidRDefault="009A7BF8" w:rsidP="009A7BF8">
      <w:pPr>
        <w:spacing w:after="0" w:line="240" w:lineRule="auto"/>
        <w:rPr>
          <w:rStyle w:val="Hyperlink"/>
          <w:rFonts w:ascii="Times New Roman" w:hAnsi="Times New Roman" w:cs="Times New Roman"/>
          <w:color w:val="auto"/>
          <w:u w:val="none"/>
        </w:rPr>
      </w:pPr>
      <w:r>
        <w:rPr>
          <w:rFonts w:ascii="Times New Roman" w:hAnsi="Times New Roman" w:cs="Times New Roman"/>
        </w:rPr>
        <w:t xml:space="preserve">5) </w:t>
      </w:r>
      <w:r w:rsidRPr="00826D6C">
        <w:rPr>
          <w:rFonts w:ascii="Times New Roman" w:hAnsi="Times New Roman" w:cs="Times New Roman"/>
        </w:rPr>
        <w:t>For further independent research: What do you know, can you find out about this Nation? Origin stories? World view, cultural beliefs and values?  Relationship to nature? What was their political economy – the basis of most people’s livelihoods?  Gender norms and relationships?</w:t>
      </w:r>
    </w:p>
    <w:p w14:paraId="60403121" w14:textId="77777777" w:rsidR="009A7BF8" w:rsidRPr="00826D6C" w:rsidRDefault="009A7BF8" w:rsidP="009A7BF8">
      <w:pPr>
        <w:rPr>
          <w:rFonts w:ascii="Times New Roman" w:hAnsi="Times New Roman" w:cs="Times New Roman"/>
          <w:sz w:val="24"/>
          <w:szCs w:val="24"/>
        </w:rPr>
      </w:pPr>
    </w:p>
    <w:p w14:paraId="19A9A365" w14:textId="77777777" w:rsidR="009A7BF8" w:rsidRPr="00F24269" w:rsidRDefault="009A7BF8" w:rsidP="009A7BF8">
      <w:pPr>
        <w:rPr>
          <w:rFonts w:ascii="Times New Roman" w:hAnsi="Times New Roman" w:cs="Times New Roman"/>
          <w:sz w:val="24"/>
          <w:szCs w:val="24"/>
        </w:rPr>
      </w:pPr>
      <w:r>
        <w:rPr>
          <w:rFonts w:ascii="Times New Roman" w:hAnsi="Times New Roman" w:cs="Times New Roman"/>
          <w:sz w:val="24"/>
          <w:szCs w:val="24"/>
        </w:rPr>
        <w:t>6)</w:t>
      </w:r>
      <w:r w:rsidRPr="00F24269">
        <w:rPr>
          <w:rFonts w:ascii="Times New Roman" w:hAnsi="Times New Roman" w:cs="Times New Roman"/>
          <w:sz w:val="24"/>
          <w:szCs w:val="24"/>
        </w:rPr>
        <w:t xml:space="preserve">Analyzing what you found in the student files and your research on one of the nations, how did students’ experience at Carlisle differ from what they had likely been accustomed to at home? </w:t>
      </w:r>
      <w:r w:rsidRPr="00F24269">
        <w:rPr>
          <w:rFonts w:ascii="Times New Roman" w:hAnsi="Times New Roman" w:cs="Times New Roman"/>
          <w:sz w:val="24"/>
          <w:szCs w:val="24"/>
        </w:rPr>
        <w:br/>
      </w:r>
    </w:p>
    <w:p w14:paraId="1BEE1C74" w14:textId="77777777" w:rsidR="009A7BF8" w:rsidRDefault="009A7BF8" w:rsidP="009A7BF8">
      <w:pPr>
        <w:rPr>
          <w:rFonts w:ascii="Times New Roman" w:hAnsi="Times New Roman" w:cs="Times New Roman"/>
          <w:sz w:val="24"/>
          <w:szCs w:val="24"/>
        </w:rPr>
      </w:pPr>
      <w:r>
        <w:rPr>
          <w:rFonts w:ascii="Times New Roman" w:hAnsi="Times New Roman" w:cs="Times New Roman"/>
          <w:sz w:val="24"/>
          <w:szCs w:val="24"/>
        </w:rPr>
        <w:t>7)</w:t>
      </w:r>
      <w:r w:rsidRPr="00F24269">
        <w:rPr>
          <w:rFonts w:ascii="Times New Roman" w:hAnsi="Times New Roman" w:cs="Times New Roman"/>
          <w:sz w:val="24"/>
          <w:szCs w:val="24"/>
        </w:rPr>
        <w:t>Imagine yourself as a child send to the Carlisle Indian school. How do you think you may have felt? What may you have thought? What questions may you have asked?</w:t>
      </w:r>
      <w:r w:rsidRPr="00F24269">
        <w:rPr>
          <w:rFonts w:ascii="Times New Roman" w:hAnsi="Times New Roman" w:cs="Times New Roman"/>
          <w:sz w:val="24"/>
          <w:szCs w:val="24"/>
        </w:rPr>
        <w:br/>
      </w:r>
    </w:p>
    <w:p w14:paraId="18C661EA" w14:textId="1DD399DC" w:rsidR="009A7BF8" w:rsidRPr="00F24269" w:rsidRDefault="009A7BF8" w:rsidP="009A7BF8">
      <w:pPr>
        <w:rPr>
          <w:rFonts w:ascii="Times New Roman" w:hAnsi="Times New Roman" w:cs="Times New Roman"/>
          <w:sz w:val="24"/>
          <w:szCs w:val="24"/>
        </w:rPr>
      </w:pPr>
      <w:r>
        <w:rPr>
          <w:rFonts w:ascii="Times New Roman" w:hAnsi="Times New Roman" w:cs="Times New Roman"/>
          <w:sz w:val="24"/>
          <w:szCs w:val="24"/>
        </w:rPr>
        <w:t xml:space="preserve">8) </w:t>
      </w:r>
      <w:r w:rsidRPr="00F24269">
        <w:rPr>
          <w:rFonts w:ascii="Times New Roman" w:hAnsi="Times New Roman" w:cs="Times New Roman"/>
          <w:sz w:val="24"/>
          <w:szCs w:val="24"/>
        </w:rPr>
        <w:t>In order to get more out of this assignment, you may want to read one or more of the following books or articles to gain a better understanding of how and why these young people were sent to CIS and what they encountered there.</w:t>
      </w:r>
      <w:r>
        <w:rPr>
          <w:rFonts w:ascii="Times New Roman" w:hAnsi="Times New Roman" w:cs="Times New Roman"/>
          <w:sz w:val="24"/>
          <w:szCs w:val="24"/>
        </w:rPr>
        <w:t xml:space="preserve"> </w:t>
      </w:r>
      <w:hyperlink r:id="rId9" w:history="1">
        <w:r w:rsidRPr="004674ED">
          <w:rPr>
            <w:rStyle w:val="Hyperlink"/>
            <w:rFonts w:ascii="Times New Roman" w:hAnsi="Times New Roman" w:cs="Times New Roman"/>
            <w:sz w:val="24"/>
            <w:szCs w:val="24"/>
          </w:rPr>
          <w:t>View Selective Bibliography</w:t>
        </w:r>
      </w:hyperlink>
    </w:p>
    <w:p w14:paraId="0DA70456" w14:textId="77777777" w:rsidR="003F2848" w:rsidRDefault="003F2848"/>
    <w:sectPr w:rsidR="003F2848" w:rsidSect="009A7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24CE2"/>
    <w:multiLevelType w:val="hybridMultilevel"/>
    <w:tmpl w:val="6D34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303C1"/>
    <w:multiLevelType w:val="hybridMultilevel"/>
    <w:tmpl w:val="80A8278C"/>
    <w:lvl w:ilvl="0" w:tplc="6AD25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58ED"/>
    <w:multiLevelType w:val="hybridMultilevel"/>
    <w:tmpl w:val="CC044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45F6B"/>
    <w:multiLevelType w:val="hybridMultilevel"/>
    <w:tmpl w:val="25128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BF8"/>
    <w:rsid w:val="000C0766"/>
    <w:rsid w:val="003F2848"/>
    <w:rsid w:val="004F7908"/>
    <w:rsid w:val="00764712"/>
    <w:rsid w:val="009A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FB14"/>
  <w15:chartTrackingRefBased/>
  <w15:docId w15:val="{FAA7DA0D-874D-4E1B-8E5C-8BB0B0B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F8"/>
    <w:pPr>
      <w:ind w:left="720"/>
      <w:contextualSpacing/>
    </w:pPr>
  </w:style>
  <w:style w:type="character" w:styleId="Hyperlink">
    <w:name w:val="Hyperlink"/>
    <w:basedOn w:val="DefaultParagraphFont"/>
    <w:uiPriority w:val="99"/>
    <w:unhideWhenUsed/>
    <w:rsid w:val="009A7BF8"/>
    <w:rPr>
      <w:color w:val="0000FF"/>
      <w:u w:val="single"/>
    </w:rPr>
  </w:style>
  <w:style w:type="table" w:styleId="TableGrid">
    <w:name w:val="Table Grid"/>
    <w:basedOn w:val="TableNormal"/>
    <w:uiPriority w:val="59"/>
    <w:rsid w:val="009A7B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7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isleindian.dickinson.edu/node/8869" TargetMode="External"/><Relationship Id="rId3" Type="http://schemas.openxmlformats.org/officeDocument/2006/relationships/settings" Target="settings.xml"/><Relationship Id="rId7" Type="http://schemas.openxmlformats.org/officeDocument/2006/relationships/hyperlink" Target="http://www.carlisleindian.dickin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lisleindian.dickinson.edu/node/8633" TargetMode="External"/><Relationship Id="rId11" Type="http://schemas.openxmlformats.org/officeDocument/2006/relationships/theme" Target="theme/theme1.xml"/><Relationship Id="rId5" Type="http://schemas.openxmlformats.org/officeDocument/2006/relationships/hyperlink" Target="http://carlisleindian.dickinson.edu/node/88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rlisleindian.dickinson.edu/node/8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Sailer, Donald</dc:creator>
  <cp:keywords/>
  <dc:description/>
  <cp:lastModifiedBy>Sailer, Don</cp:lastModifiedBy>
  <cp:revision>3</cp:revision>
  <dcterms:created xsi:type="dcterms:W3CDTF">2016-12-02T19:34:00Z</dcterms:created>
  <dcterms:modified xsi:type="dcterms:W3CDTF">2021-07-23T16:43:00Z</dcterms:modified>
</cp:coreProperties>
</file>